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00116" w14:textId="240AEA8D" w:rsidR="00E475F0" w:rsidRDefault="000531F5" w:rsidP="00FC1C13">
      <w:pPr>
        <w:pStyle w:val="Cartable"/>
        <w:spacing w:after="0"/>
        <w:rPr>
          <w:b/>
          <w:bCs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89984" behindDoc="1" locked="0" layoutInCell="1" allowOverlap="1" wp14:anchorId="00695D3B" wp14:editId="536602B1">
            <wp:simplePos x="0" y="0"/>
            <wp:positionH relativeFrom="column">
              <wp:posOffset>5276851</wp:posOffset>
            </wp:positionH>
            <wp:positionV relativeFrom="paragraph">
              <wp:posOffset>-28575</wp:posOffset>
            </wp:positionV>
            <wp:extent cx="1071494" cy="895350"/>
            <wp:effectExtent l="0" t="0" r="0" b="0"/>
            <wp:wrapNone/>
            <wp:docPr id="2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112" cy="895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84864" behindDoc="1" locked="0" layoutInCell="1" allowOverlap="1" wp14:anchorId="7F9EFA99" wp14:editId="519B787B">
            <wp:simplePos x="0" y="0"/>
            <wp:positionH relativeFrom="column">
              <wp:posOffset>4171949</wp:posOffset>
            </wp:positionH>
            <wp:positionV relativeFrom="paragraph">
              <wp:posOffset>-28575</wp:posOffset>
            </wp:positionV>
            <wp:extent cx="1007453" cy="895337"/>
            <wp:effectExtent l="0" t="0" r="2540" b="635"/>
            <wp:wrapNone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003" cy="8993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88960" behindDoc="1" locked="0" layoutInCell="1" allowOverlap="1" wp14:anchorId="309400E5" wp14:editId="71EE1E4D">
            <wp:simplePos x="0" y="0"/>
            <wp:positionH relativeFrom="column">
              <wp:posOffset>3133839</wp:posOffset>
            </wp:positionH>
            <wp:positionV relativeFrom="paragraph">
              <wp:posOffset>-28575</wp:posOffset>
            </wp:positionV>
            <wp:extent cx="1038225" cy="891003"/>
            <wp:effectExtent l="0" t="0" r="0" b="4445"/>
            <wp:wrapNone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910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87936" behindDoc="1" locked="0" layoutInCell="1" allowOverlap="1" wp14:anchorId="46353470" wp14:editId="146DA2BD">
            <wp:simplePos x="0" y="0"/>
            <wp:positionH relativeFrom="column">
              <wp:posOffset>2085975</wp:posOffset>
            </wp:positionH>
            <wp:positionV relativeFrom="paragraph">
              <wp:posOffset>-28574</wp:posOffset>
            </wp:positionV>
            <wp:extent cx="973620" cy="895350"/>
            <wp:effectExtent l="0" t="0" r="0" b="0"/>
            <wp:wrapNone/>
            <wp:docPr id="24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430" cy="897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86912" behindDoc="1" locked="0" layoutInCell="1" allowOverlap="1" wp14:anchorId="5747ADC0" wp14:editId="288DD9CF">
            <wp:simplePos x="0" y="0"/>
            <wp:positionH relativeFrom="column">
              <wp:posOffset>971550</wp:posOffset>
            </wp:positionH>
            <wp:positionV relativeFrom="paragraph">
              <wp:posOffset>-28574</wp:posOffset>
            </wp:positionV>
            <wp:extent cx="1047585" cy="895350"/>
            <wp:effectExtent l="0" t="0" r="635" b="0"/>
            <wp:wrapNone/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586" cy="8962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83840" behindDoc="1" locked="0" layoutInCell="1" allowOverlap="1" wp14:anchorId="20883B4E" wp14:editId="693452A3">
            <wp:simplePos x="0" y="0"/>
            <wp:positionH relativeFrom="column">
              <wp:posOffset>0</wp:posOffset>
            </wp:positionH>
            <wp:positionV relativeFrom="paragraph">
              <wp:posOffset>-28575</wp:posOffset>
            </wp:positionV>
            <wp:extent cx="971317" cy="895350"/>
            <wp:effectExtent l="0" t="0" r="635" b="0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317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511BCFF" w14:textId="349F0C9B" w:rsidR="00E475F0" w:rsidRPr="00FC1C29" w:rsidRDefault="00E475F0" w:rsidP="00FC1C13">
      <w:pPr>
        <w:pStyle w:val="Cartable"/>
        <w:spacing w:after="0"/>
        <w:rPr>
          <w:b/>
          <w:bCs/>
          <w:sz w:val="20"/>
          <w:szCs w:val="20"/>
        </w:rPr>
      </w:pPr>
    </w:p>
    <w:p w14:paraId="3304BD23" w14:textId="77777777" w:rsidR="00FC1C29" w:rsidRPr="00FC1C29" w:rsidRDefault="00FC1C29" w:rsidP="00FC1C13">
      <w:pPr>
        <w:pStyle w:val="Cartable"/>
        <w:spacing w:after="0"/>
        <w:rPr>
          <w:b/>
          <w:bCs/>
          <w:sz w:val="20"/>
          <w:szCs w:val="20"/>
        </w:rPr>
      </w:pPr>
    </w:p>
    <w:p w14:paraId="57D4E3E9" w14:textId="051934A1" w:rsidR="00CA5354" w:rsidRPr="00CA5354" w:rsidRDefault="000531F5" w:rsidP="00FC1C13">
      <w:pPr>
        <w:pStyle w:val="Cartable"/>
        <w:spacing w:after="0"/>
        <w:rPr>
          <w:b/>
          <w:bCs/>
          <w:sz w:val="28"/>
          <w:szCs w:val="28"/>
        </w:rPr>
      </w:pPr>
      <w:r w:rsidRPr="000531F5">
        <w:rPr>
          <w:b/>
          <w:bCs/>
          <w:sz w:val="28"/>
          <w:szCs w:val="28"/>
        </w:rPr>
        <w:t>palais :</w:t>
      </w:r>
      <w:r w:rsidR="00E475F0" w:rsidRPr="00E475F0">
        <w:rPr>
          <w:b/>
          <w:bCs/>
          <w:sz w:val="28"/>
          <w:szCs w:val="28"/>
        </w:rPr>
        <w:t xml:space="preserve"> </w:t>
      </w:r>
      <w:r w:rsidR="00E475F0" w:rsidRPr="00E475F0">
        <w:rPr>
          <w:sz w:val="28"/>
          <w:szCs w:val="28"/>
        </w:rPr>
        <w:t xml:space="preserve">(nom </w:t>
      </w:r>
      <w:r>
        <w:rPr>
          <w:sz w:val="28"/>
          <w:szCs w:val="28"/>
        </w:rPr>
        <w:t>masculin</w:t>
      </w:r>
      <w:r w:rsidR="00E475F0" w:rsidRPr="00E475F0">
        <w:rPr>
          <w:sz w:val="28"/>
          <w:szCs w:val="28"/>
        </w:rPr>
        <w:t>)</w:t>
      </w:r>
      <w:r w:rsidR="00CA5354" w:rsidRPr="00CA5354">
        <w:rPr>
          <w:b/>
          <w:bCs/>
          <w:sz w:val="28"/>
          <w:szCs w:val="28"/>
        </w:rPr>
        <w:t xml:space="preserve"> </w:t>
      </w:r>
    </w:p>
    <w:p w14:paraId="13A5E9F1" w14:textId="77777777" w:rsidR="00FC1C29" w:rsidRDefault="00FC1C29" w:rsidP="00CA5354">
      <w:pPr>
        <w:pStyle w:val="Cartable"/>
        <w:spacing w:after="0"/>
        <w:rPr>
          <w:sz w:val="28"/>
          <w:szCs w:val="28"/>
        </w:rPr>
      </w:pPr>
      <w:r w:rsidRPr="00FC1C29">
        <w:rPr>
          <w:sz w:val="28"/>
          <w:szCs w:val="28"/>
        </w:rPr>
        <w:t>vaste et somptueuse résidence.</w:t>
      </w:r>
    </w:p>
    <w:p w14:paraId="008C269C" w14:textId="011A3359" w:rsidR="00E475F0" w:rsidRDefault="00FC1C29" w:rsidP="00CA5354">
      <w:pPr>
        <w:pStyle w:val="Cartable"/>
        <w:spacing w:after="0"/>
        <w:rPr>
          <w:b/>
          <w:bCs/>
          <w:sz w:val="28"/>
          <w:szCs w:val="28"/>
        </w:rPr>
      </w:pPr>
      <w:r w:rsidRPr="00FC1C29">
        <w:rPr>
          <w:b/>
          <w:bCs/>
          <w:sz w:val="28"/>
          <w:szCs w:val="28"/>
        </w:rPr>
        <w:t>corail :</w:t>
      </w:r>
      <w:r w:rsidR="00E475F0" w:rsidRPr="00E475F0">
        <w:rPr>
          <w:b/>
          <w:bCs/>
          <w:sz w:val="28"/>
          <w:szCs w:val="28"/>
        </w:rPr>
        <w:t xml:space="preserve"> </w:t>
      </w:r>
      <w:r w:rsidR="00E475F0" w:rsidRPr="00E475F0">
        <w:rPr>
          <w:sz w:val="28"/>
          <w:szCs w:val="28"/>
        </w:rPr>
        <w:t>(</w:t>
      </w:r>
      <w:r w:rsidRPr="00FC1C29">
        <w:rPr>
          <w:sz w:val="28"/>
          <w:szCs w:val="28"/>
        </w:rPr>
        <w:t>nom masculin</w:t>
      </w:r>
      <w:r w:rsidR="00E475F0" w:rsidRPr="00E475F0">
        <w:rPr>
          <w:sz w:val="28"/>
          <w:szCs w:val="28"/>
        </w:rPr>
        <w:t>)</w:t>
      </w:r>
    </w:p>
    <w:p w14:paraId="1104ED88" w14:textId="77777777" w:rsidR="00FC1C29" w:rsidRDefault="00FC1C29" w:rsidP="00FC1C13">
      <w:pPr>
        <w:pStyle w:val="Cartable"/>
        <w:spacing w:after="0"/>
        <w:rPr>
          <w:sz w:val="28"/>
          <w:szCs w:val="28"/>
        </w:rPr>
      </w:pPr>
      <w:r w:rsidRPr="00FC1C29">
        <w:rPr>
          <w:sz w:val="28"/>
          <w:szCs w:val="28"/>
        </w:rPr>
        <w:t>Animal marin des mers chaudes, qui sécrète un squelette calcaire de couleur rouge ou blanche.</w:t>
      </w:r>
    </w:p>
    <w:p w14:paraId="6E665296" w14:textId="658437B2" w:rsidR="00CA5354" w:rsidRPr="00CA5354" w:rsidRDefault="00FC1C29" w:rsidP="00FC1C13">
      <w:pPr>
        <w:pStyle w:val="Cartable"/>
        <w:spacing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</w:t>
      </w:r>
      <w:r w:rsidRPr="00FC1C29">
        <w:rPr>
          <w:b/>
          <w:bCs/>
          <w:sz w:val="28"/>
          <w:szCs w:val="28"/>
        </w:rPr>
        <w:t>irain</w:t>
      </w:r>
      <w:r>
        <w:rPr>
          <w:b/>
          <w:bCs/>
          <w:sz w:val="28"/>
          <w:szCs w:val="28"/>
        </w:rPr>
        <w:t xml:space="preserve"> </w:t>
      </w:r>
      <w:r w:rsidR="00E475F0" w:rsidRPr="00E475F0">
        <w:rPr>
          <w:b/>
          <w:bCs/>
          <w:sz w:val="28"/>
          <w:szCs w:val="28"/>
        </w:rPr>
        <w:t xml:space="preserve">: </w:t>
      </w:r>
      <w:r w:rsidR="00CA5354" w:rsidRPr="00CA5354">
        <w:rPr>
          <w:sz w:val="28"/>
          <w:szCs w:val="28"/>
        </w:rPr>
        <w:t>(</w:t>
      </w:r>
      <w:r w:rsidRPr="00FC1C29">
        <w:rPr>
          <w:sz w:val="28"/>
          <w:szCs w:val="28"/>
        </w:rPr>
        <w:t>nom masculin</w:t>
      </w:r>
      <w:r w:rsidR="00CA5354" w:rsidRPr="00CA5354">
        <w:rPr>
          <w:sz w:val="28"/>
          <w:szCs w:val="28"/>
        </w:rPr>
        <w:t>)</w:t>
      </w:r>
    </w:p>
    <w:p w14:paraId="1CA6E997" w14:textId="77777777" w:rsidR="00FC1C29" w:rsidRDefault="00FC1C29" w:rsidP="00FC1C13">
      <w:pPr>
        <w:pStyle w:val="Cartable"/>
        <w:spacing w:after="0"/>
        <w:rPr>
          <w:sz w:val="28"/>
          <w:szCs w:val="28"/>
        </w:rPr>
      </w:pPr>
      <w:r w:rsidRPr="00FC1C29">
        <w:rPr>
          <w:sz w:val="28"/>
          <w:szCs w:val="28"/>
        </w:rPr>
        <w:t>métal précieux qui ressemble à du bronze.</w:t>
      </w:r>
    </w:p>
    <w:p w14:paraId="10EDC750" w14:textId="1EF770B4" w:rsidR="001A39D6" w:rsidRPr="001A39D6" w:rsidRDefault="00FC1C29" w:rsidP="00FC1C13">
      <w:pPr>
        <w:pStyle w:val="Cartable"/>
        <w:spacing w:after="0"/>
        <w:rPr>
          <w:sz w:val="28"/>
          <w:szCs w:val="28"/>
        </w:rPr>
      </w:pPr>
      <w:r w:rsidRPr="00FC1C29">
        <w:rPr>
          <w:b/>
          <w:bCs/>
          <w:sz w:val="28"/>
          <w:szCs w:val="28"/>
        </w:rPr>
        <w:t>belliqueux</w:t>
      </w:r>
      <w:r w:rsidR="001A39D6" w:rsidRPr="001A39D6">
        <w:rPr>
          <w:b/>
          <w:bCs/>
          <w:sz w:val="28"/>
          <w:szCs w:val="28"/>
        </w:rPr>
        <w:t xml:space="preserve"> : </w:t>
      </w:r>
      <w:r w:rsidR="001A39D6" w:rsidRPr="001A39D6">
        <w:rPr>
          <w:sz w:val="28"/>
          <w:szCs w:val="28"/>
        </w:rPr>
        <w:t>(</w:t>
      </w:r>
      <w:r w:rsidRPr="00FC1C29">
        <w:rPr>
          <w:sz w:val="28"/>
          <w:szCs w:val="28"/>
        </w:rPr>
        <w:t>adjectif</w:t>
      </w:r>
      <w:r w:rsidR="001A39D6" w:rsidRPr="001A39D6">
        <w:rPr>
          <w:sz w:val="28"/>
          <w:szCs w:val="28"/>
        </w:rPr>
        <w:t>)</w:t>
      </w:r>
    </w:p>
    <w:p w14:paraId="4E4BADCC" w14:textId="64BB3A1F" w:rsidR="001A39D6" w:rsidRDefault="00FC1C29" w:rsidP="00FC1C13">
      <w:pPr>
        <w:pStyle w:val="Cartable"/>
        <w:spacing w:after="0"/>
        <w:rPr>
          <w:sz w:val="28"/>
          <w:szCs w:val="28"/>
        </w:rPr>
      </w:pPr>
      <w:r w:rsidRPr="00FC1C29">
        <w:rPr>
          <w:sz w:val="28"/>
          <w:szCs w:val="28"/>
        </w:rPr>
        <w:t>qui aime la guerre, qui aime se battre.</w:t>
      </w:r>
    </w:p>
    <w:p w14:paraId="03B6CB2F" w14:textId="15D1EA4C" w:rsidR="00325CC1" w:rsidRDefault="00FC1C29" w:rsidP="00FC1C13">
      <w:pPr>
        <w:pStyle w:val="Cartable"/>
        <w:spacing w:after="0"/>
        <w:rPr>
          <w:b/>
          <w:bCs/>
          <w:sz w:val="28"/>
          <w:szCs w:val="28"/>
        </w:rPr>
      </w:pPr>
      <w:r w:rsidRPr="00FC1C29">
        <w:rPr>
          <w:b/>
          <w:bCs/>
          <w:sz w:val="28"/>
          <w:szCs w:val="28"/>
        </w:rPr>
        <w:t>pacifique</w:t>
      </w:r>
      <w:r w:rsidR="00325CC1">
        <w:rPr>
          <w:b/>
          <w:bCs/>
          <w:sz w:val="28"/>
          <w:szCs w:val="28"/>
        </w:rPr>
        <w:t xml:space="preserve"> </w:t>
      </w:r>
      <w:r w:rsidR="00325CC1" w:rsidRPr="00325CC1">
        <w:rPr>
          <w:b/>
          <w:bCs/>
          <w:sz w:val="28"/>
          <w:szCs w:val="28"/>
        </w:rPr>
        <w:t xml:space="preserve">: </w:t>
      </w:r>
      <w:r w:rsidR="00325CC1" w:rsidRPr="00325CC1">
        <w:rPr>
          <w:sz w:val="28"/>
          <w:szCs w:val="28"/>
        </w:rPr>
        <w:t>(</w:t>
      </w:r>
      <w:r w:rsidRPr="00FC1C29">
        <w:rPr>
          <w:sz w:val="28"/>
          <w:szCs w:val="28"/>
        </w:rPr>
        <w:t>adjectif</w:t>
      </w:r>
      <w:r w:rsidR="00325CC1" w:rsidRPr="00325CC1">
        <w:rPr>
          <w:sz w:val="28"/>
          <w:szCs w:val="28"/>
        </w:rPr>
        <w:t>)</w:t>
      </w:r>
    </w:p>
    <w:p w14:paraId="4569D1A5" w14:textId="77777777" w:rsidR="00FC1C29" w:rsidRDefault="00FC1C29" w:rsidP="00FC1C13">
      <w:pPr>
        <w:pStyle w:val="Cartable"/>
        <w:spacing w:after="0"/>
        <w:rPr>
          <w:sz w:val="28"/>
          <w:szCs w:val="28"/>
        </w:rPr>
      </w:pPr>
      <w:r w:rsidRPr="00FC1C29">
        <w:rPr>
          <w:sz w:val="28"/>
          <w:szCs w:val="28"/>
        </w:rPr>
        <w:t>qui ne recherche pas les conflits ; qui aspire à la paix.</w:t>
      </w:r>
    </w:p>
    <w:p w14:paraId="34D87CB0" w14:textId="5108BA83" w:rsidR="00325CC1" w:rsidRDefault="00FC1C29" w:rsidP="00FC1C13">
      <w:pPr>
        <w:pStyle w:val="Cartable"/>
        <w:spacing w:after="0"/>
        <w:rPr>
          <w:sz w:val="28"/>
          <w:szCs w:val="28"/>
        </w:rPr>
      </w:pPr>
      <w:r w:rsidRPr="00FC1C29">
        <w:rPr>
          <w:b/>
          <w:bCs/>
          <w:sz w:val="28"/>
          <w:szCs w:val="28"/>
        </w:rPr>
        <w:t>olivier</w:t>
      </w:r>
      <w:r w:rsidR="00325CC1" w:rsidRPr="00325CC1">
        <w:rPr>
          <w:sz w:val="28"/>
          <w:szCs w:val="28"/>
        </w:rPr>
        <w:t xml:space="preserve"> : </w:t>
      </w:r>
      <w:r w:rsidR="00325CC1">
        <w:rPr>
          <w:sz w:val="28"/>
          <w:szCs w:val="28"/>
        </w:rPr>
        <w:t>(</w:t>
      </w:r>
      <w:r w:rsidRPr="00FC1C29">
        <w:rPr>
          <w:sz w:val="28"/>
          <w:szCs w:val="28"/>
        </w:rPr>
        <w:t>nom masculin</w:t>
      </w:r>
      <w:r w:rsidR="00325CC1">
        <w:rPr>
          <w:sz w:val="28"/>
          <w:szCs w:val="28"/>
        </w:rPr>
        <w:t>)</w:t>
      </w:r>
    </w:p>
    <w:p w14:paraId="3C44ED16" w14:textId="77777777" w:rsidR="00FC1C29" w:rsidRDefault="00FC1C29" w:rsidP="00912C66">
      <w:pPr>
        <w:pStyle w:val="Cartable"/>
        <w:spacing w:line="360" w:lineRule="auto"/>
        <w:rPr>
          <w:sz w:val="28"/>
          <w:szCs w:val="28"/>
        </w:rPr>
      </w:pPr>
      <w:bookmarkStart w:id="0" w:name="_Hlk85828004"/>
      <w:r w:rsidRPr="00FC1C29">
        <w:rPr>
          <w:sz w:val="28"/>
          <w:szCs w:val="28"/>
        </w:rPr>
        <w:t>Arbre, à feuilles vert pâle et dont le fruit est l'olive.</w:t>
      </w:r>
    </w:p>
    <w:p w14:paraId="497C1238" w14:textId="12E02700" w:rsidR="003618FE" w:rsidRDefault="003618FE" w:rsidP="00912C66">
      <w:pPr>
        <w:pStyle w:val="Cartable"/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------------------------------------------------------------------------------------------------------</w:t>
      </w:r>
    </w:p>
    <w:bookmarkEnd w:id="0"/>
    <w:p w14:paraId="7BACC1F9" w14:textId="13A3983B" w:rsidR="003618FE" w:rsidRPr="00FC1C13" w:rsidRDefault="003618FE" w:rsidP="00912C66">
      <w:pPr>
        <w:pStyle w:val="Cartable"/>
        <w:spacing w:line="360" w:lineRule="auto"/>
        <w:rPr>
          <w:b/>
          <w:bCs/>
          <w:sz w:val="26"/>
          <w:szCs w:val="26"/>
        </w:rPr>
      </w:pPr>
      <w:r w:rsidRPr="00FC1C13">
        <w:rPr>
          <w:b/>
          <w:bCs/>
          <w:sz w:val="26"/>
          <w:szCs w:val="26"/>
        </w:rPr>
        <w:t xml:space="preserve">Résumé : </w:t>
      </w:r>
    </w:p>
    <w:p w14:paraId="59E59526" w14:textId="77777777" w:rsidR="00D337B0" w:rsidRDefault="00D337B0" w:rsidP="00325CC1">
      <w:pPr>
        <w:pStyle w:val="Cartable"/>
        <w:spacing w:after="0"/>
        <w:rPr>
          <w:sz w:val="28"/>
          <w:szCs w:val="28"/>
        </w:rPr>
      </w:pPr>
      <w:r w:rsidRPr="00D337B0">
        <w:rPr>
          <w:sz w:val="28"/>
          <w:szCs w:val="28"/>
        </w:rPr>
        <w:t>Poséidon et Athéna veulent tous les deux devenir protecteur d’une nouvelle ville.</w:t>
      </w:r>
    </w:p>
    <w:p w14:paraId="7B17F8DE" w14:textId="77777777" w:rsidR="00D337B0" w:rsidRPr="00D337B0" w:rsidRDefault="00D337B0" w:rsidP="00D337B0">
      <w:pPr>
        <w:pStyle w:val="Cartable"/>
        <w:spacing w:after="0"/>
        <w:rPr>
          <w:sz w:val="28"/>
          <w:szCs w:val="28"/>
        </w:rPr>
      </w:pPr>
      <w:r w:rsidRPr="00D337B0">
        <w:rPr>
          <w:sz w:val="28"/>
          <w:szCs w:val="28"/>
        </w:rPr>
        <w:t>Pour les départager, un concours est organisé pour savoir qui offrira le cadeau le plus utile aux habitants.</w:t>
      </w:r>
    </w:p>
    <w:p w14:paraId="61B34433" w14:textId="77777777" w:rsidR="00D337B0" w:rsidRPr="00D337B0" w:rsidRDefault="00D337B0" w:rsidP="00D337B0">
      <w:pPr>
        <w:pStyle w:val="Cartable"/>
        <w:spacing w:after="0"/>
        <w:rPr>
          <w:sz w:val="28"/>
          <w:szCs w:val="28"/>
        </w:rPr>
      </w:pPr>
      <w:r w:rsidRPr="00D337B0">
        <w:rPr>
          <w:sz w:val="28"/>
          <w:szCs w:val="28"/>
        </w:rPr>
        <w:t>Poséidon offre une source d’eau salée.</w:t>
      </w:r>
    </w:p>
    <w:p w14:paraId="0D5255E7" w14:textId="77777777" w:rsidR="00D337B0" w:rsidRDefault="00D337B0" w:rsidP="00D337B0">
      <w:pPr>
        <w:pStyle w:val="Cartable"/>
        <w:spacing w:after="0"/>
        <w:rPr>
          <w:sz w:val="28"/>
          <w:szCs w:val="28"/>
        </w:rPr>
      </w:pPr>
      <w:r w:rsidRPr="00D337B0">
        <w:rPr>
          <w:sz w:val="28"/>
          <w:szCs w:val="28"/>
        </w:rPr>
        <w:t>Athéna offre un olivier.</w:t>
      </w:r>
    </w:p>
    <w:p w14:paraId="5EEAC67D" w14:textId="4A2BCC88" w:rsidR="00CA5354" w:rsidRPr="00CA5354" w:rsidRDefault="00CA5354" w:rsidP="00D337B0">
      <w:pPr>
        <w:pStyle w:val="Cartable"/>
        <w:spacing w:after="0"/>
        <w:rPr>
          <w:sz w:val="28"/>
          <w:szCs w:val="28"/>
        </w:rPr>
      </w:pPr>
      <w:r w:rsidRPr="00CA5354">
        <w:rPr>
          <w:sz w:val="28"/>
          <w:szCs w:val="28"/>
        </w:rPr>
        <w:t>------------------------------------------------------------------------------------------------------</w:t>
      </w:r>
    </w:p>
    <w:p w14:paraId="09FE779F" w14:textId="49DDA795" w:rsidR="00325CC1" w:rsidRDefault="00D337B0" w:rsidP="00D337B0">
      <w:pPr>
        <w:pStyle w:val="Cartable"/>
        <w:spacing w:after="0"/>
        <w:jc w:val="center"/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w:lastRenderedPageBreak/>
        <w:drawing>
          <wp:anchor distT="0" distB="0" distL="114300" distR="114300" simplePos="0" relativeHeight="251681792" behindDoc="1" locked="0" layoutInCell="1" allowOverlap="1" wp14:anchorId="155DD3B4" wp14:editId="653EB8D6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190625" cy="1017603"/>
            <wp:effectExtent l="0" t="0" r="0" b="0"/>
            <wp:wrapTight wrapText="bothSides">
              <wp:wrapPolygon edited="0">
                <wp:start x="1728" y="0"/>
                <wp:lineTo x="346" y="1618"/>
                <wp:lineTo x="0" y="3236"/>
                <wp:lineTo x="0" y="19416"/>
                <wp:lineTo x="1382" y="21034"/>
                <wp:lineTo x="1728" y="21034"/>
                <wp:lineTo x="20045" y="21034"/>
                <wp:lineTo x="20390" y="21034"/>
                <wp:lineTo x="21082" y="19416"/>
                <wp:lineTo x="21082" y="1213"/>
                <wp:lineTo x="20045" y="0"/>
                <wp:lineTo x="1728" y="0"/>
              </wp:wrapPolygon>
            </wp:wrapTight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176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37B0">
        <w:rPr>
          <w:b/>
          <w:bCs/>
          <w:noProof/>
          <w:sz w:val="28"/>
          <w:szCs w:val="28"/>
        </w:rPr>
        <w:t>Être belliqueux</w:t>
      </w:r>
      <w:r>
        <w:rPr>
          <w:b/>
          <w:bCs/>
          <w:noProof/>
          <w:sz w:val="28"/>
          <w:szCs w:val="28"/>
        </w:rPr>
        <w:t xml:space="preserve"> </w:t>
      </w:r>
      <w:r w:rsidR="00CA5354" w:rsidRPr="00CA5354">
        <w:rPr>
          <w:sz w:val="28"/>
          <w:szCs w:val="28"/>
        </w:rPr>
        <w:t>:</w:t>
      </w:r>
    </w:p>
    <w:p w14:paraId="30924337" w14:textId="0A5F83D9" w:rsidR="00912C66" w:rsidRDefault="00D337B0" w:rsidP="00274003">
      <w:pPr>
        <w:pStyle w:val="Cartable"/>
        <w:rPr>
          <w:b/>
          <w:bCs/>
          <w:sz w:val="24"/>
          <w:szCs w:val="24"/>
        </w:rPr>
      </w:pPr>
      <w:r w:rsidRPr="00D337B0">
        <w:rPr>
          <w:sz w:val="28"/>
          <w:szCs w:val="28"/>
        </w:rPr>
        <w:t>Quelqu’un de belliqueux, c’est quelqu’un qui aime la guerre, qui est empreint d'esprit guerrier.</w:t>
      </w:r>
    </w:p>
    <w:p w14:paraId="57BBAA54" w14:textId="36469FB7" w:rsidR="00CA5354" w:rsidRDefault="00D337B0" w:rsidP="00274003">
      <w:pPr>
        <w:pStyle w:val="Cartable"/>
        <w:rPr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20DF41A" wp14:editId="32D0DA87">
                <wp:simplePos x="0" y="0"/>
                <wp:positionH relativeFrom="column">
                  <wp:posOffset>2228850</wp:posOffset>
                </wp:positionH>
                <wp:positionV relativeFrom="paragraph">
                  <wp:posOffset>105410</wp:posOffset>
                </wp:positionV>
                <wp:extent cx="2047875" cy="4334510"/>
                <wp:effectExtent l="0" t="0" r="0" b="0"/>
                <wp:wrapNone/>
                <wp:docPr id="6" name="ZoneText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8E192B68-81B4-4E88-ACD0-AB21673D66A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7875" cy="43345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B3958F2" w14:textId="77777777" w:rsidR="00D337B0" w:rsidRPr="00D337B0" w:rsidRDefault="00D337B0" w:rsidP="00D337B0">
                            <w:pPr>
                              <w:spacing w:line="360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D337B0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attaquer</w:t>
                            </w:r>
                          </w:p>
                          <w:p w14:paraId="3215F263" w14:textId="77777777" w:rsidR="00D337B0" w:rsidRPr="00D337B0" w:rsidRDefault="00D337B0" w:rsidP="00D337B0">
                            <w:pPr>
                              <w:spacing w:line="360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D337B0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combattre</w:t>
                            </w:r>
                          </w:p>
                          <w:p w14:paraId="0F009BD5" w14:textId="77777777" w:rsidR="00D337B0" w:rsidRPr="00D337B0" w:rsidRDefault="00D337B0" w:rsidP="00D337B0">
                            <w:pPr>
                              <w:spacing w:line="360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D337B0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menacer</w:t>
                            </w:r>
                          </w:p>
                          <w:p w14:paraId="2566E205" w14:textId="77777777" w:rsidR="00D337B0" w:rsidRPr="00D337B0" w:rsidRDefault="00D337B0" w:rsidP="00D337B0">
                            <w:pPr>
                              <w:spacing w:line="360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D337B0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harceler</w:t>
                            </w:r>
                          </w:p>
                          <w:p w14:paraId="76F990A9" w14:textId="77777777" w:rsidR="00D337B0" w:rsidRPr="00D337B0" w:rsidRDefault="00D337B0" w:rsidP="00D337B0">
                            <w:pPr>
                              <w:spacing w:line="360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D337B0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taper</w:t>
                            </w:r>
                          </w:p>
                          <w:p w14:paraId="4E108A33" w14:textId="5F2FA219" w:rsidR="00507FB4" w:rsidRPr="00507FB4" w:rsidRDefault="00D337B0" w:rsidP="00D337B0">
                            <w:pPr>
                              <w:spacing w:line="360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D337B0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frapper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20DF41A" id="_x0000_t202" coordsize="21600,21600" o:spt="202" path="m,l,21600r21600,l21600,xe">
                <v:stroke joinstyle="miter"/>
                <v:path gradientshapeok="t" o:connecttype="rect"/>
              </v:shapetype>
              <v:shape id="ZoneTexte 5" o:spid="_x0000_s1026" type="#_x0000_t202" style="position:absolute;left:0;text-align:left;margin-left:175.5pt;margin-top:8.3pt;width:161.25pt;height:341.3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" filled="f" stroked="f">
                <v:textbox style="mso-fit-shape-to-text:t">
                  <w:txbxContent>
                    <w:p w14:paraId="0B3958F2" w14:textId="77777777" w:rsidR="00D337B0" w:rsidRPr="00D337B0" w:rsidRDefault="00D337B0" w:rsidP="00D337B0">
                      <w:pPr>
                        <w:spacing w:line="360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337B0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attaquer</w:t>
                      </w:r>
                    </w:p>
                    <w:p w14:paraId="3215F263" w14:textId="77777777" w:rsidR="00D337B0" w:rsidRPr="00D337B0" w:rsidRDefault="00D337B0" w:rsidP="00D337B0">
                      <w:pPr>
                        <w:spacing w:line="360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337B0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combattre</w:t>
                      </w:r>
                    </w:p>
                    <w:p w14:paraId="0F009BD5" w14:textId="77777777" w:rsidR="00D337B0" w:rsidRPr="00D337B0" w:rsidRDefault="00D337B0" w:rsidP="00D337B0">
                      <w:pPr>
                        <w:spacing w:line="360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337B0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menacer</w:t>
                      </w:r>
                    </w:p>
                    <w:p w14:paraId="2566E205" w14:textId="77777777" w:rsidR="00D337B0" w:rsidRPr="00D337B0" w:rsidRDefault="00D337B0" w:rsidP="00D337B0">
                      <w:pPr>
                        <w:spacing w:line="360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337B0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harceler</w:t>
                      </w:r>
                    </w:p>
                    <w:p w14:paraId="76F990A9" w14:textId="77777777" w:rsidR="00D337B0" w:rsidRPr="00D337B0" w:rsidRDefault="00D337B0" w:rsidP="00D337B0">
                      <w:pPr>
                        <w:spacing w:line="360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337B0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taper</w:t>
                      </w:r>
                    </w:p>
                    <w:p w14:paraId="4E108A33" w14:textId="5F2FA219" w:rsidR="00507FB4" w:rsidRPr="00507FB4" w:rsidRDefault="00D337B0" w:rsidP="00D337B0">
                      <w:pPr>
                        <w:spacing w:line="360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337B0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frapper</w:t>
                      </w:r>
                    </w:p>
                  </w:txbxContent>
                </v:textbox>
              </v:shape>
            </w:pict>
          </mc:Fallback>
        </mc:AlternateContent>
      </w:r>
      <w:r w:rsidR="0081745D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CB3D9B5" wp14:editId="51DCEE02">
                <wp:simplePos x="0" y="0"/>
                <wp:positionH relativeFrom="column">
                  <wp:posOffset>4511842</wp:posOffset>
                </wp:positionH>
                <wp:positionV relativeFrom="paragraph">
                  <wp:posOffset>148657</wp:posOffset>
                </wp:positionV>
                <wp:extent cx="1624263" cy="3600986"/>
                <wp:effectExtent l="0" t="0" r="0" b="0"/>
                <wp:wrapNone/>
                <wp:docPr id="7" name="ZoneTexte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64A59203-9189-4A73-B5B7-55C40A7910F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4263" cy="360098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4EA1FDD" w14:textId="77777777" w:rsidR="00D337B0" w:rsidRPr="00D337B0" w:rsidRDefault="00D337B0" w:rsidP="00D337B0">
                            <w:pPr>
                              <w:spacing w:line="360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D337B0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agressif</w:t>
                            </w:r>
                          </w:p>
                          <w:p w14:paraId="44D528B1" w14:textId="77777777" w:rsidR="00D337B0" w:rsidRPr="00D337B0" w:rsidRDefault="00D337B0" w:rsidP="00D337B0">
                            <w:pPr>
                              <w:spacing w:line="360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D337B0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menaçant</w:t>
                            </w:r>
                          </w:p>
                          <w:p w14:paraId="4086EC1C" w14:textId="77777777" w:rsidR="00D337B0" w:rsidRPr="00D337B0" w:rsidRDefault="00D337B0" w:rsidP="00D337B0">
                            <w:pPr>
                              <w:spacing w:line="360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D337B0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brutal</w:t>
                            </w:r>
                          </w:p>
                          <w:p w14:paraId="131CD7E6" w14:textId="77777777" w:rsidR="00D337B0" w:rsidRPr="00D337B0" w:rsidRDefault="00D337B0" w:rsidP="00D337B0">
                            <w:pPr>
                              <w:spacing w:line="360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D337B0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violent</w:t>
                            </w:r>
                          </w:p>
                          <w:p w14:paraId="54935158" w14:textId="77777777" w:rsidR="00D337B0" w:rsidRPr="00D337B0" w:rsidRDefault="00D337B0" w:rsidP="00D337B0">
                            <w:pPr>
                              <w:spacing w:line="360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D337B0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provoquant</w:t>
                            </w:r>
                          </w:p>
                          <w:p w14:paraId="75B87810" w14:textId="32A47F0D" w:rsidR="00507FB4" w:rsidRPr="00507FB4" w:rsidRDefault="00D337B0" w:rsidP="00D337B0">
                            <w:pPr>
                              <w:spacing w:line="360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D337B0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querelleur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CB3D9B5" id="ZoneTexte 6" o:spid="_x0000_s1027" type="#_x0000_t202" style="position:absolute;left:0;text-align:left;margin-left:355.25pt;margin-top:11.7pt;width:127.9pt;height:283.5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" filled="f" stroked="f">
                <v:textbox style="mso-fit-shape-to-text:t">
                  <w:txbxContent>
                    <w:p w14:paraId="24EA1FDD" w14:textId="77777777" w:rsidR="00D337B0" w:rsidRPr="00D337B0" w:rsidRDefault="00D337B0" w:rsidP="00D337B0">
                      <w:pPr>
                        <w:spacing w:line="360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337B0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agressif</w:t>
                      </w:r>
                    </w:p>
                    <w:p w14:paraId="44D528B1" w14:textId="77777777" w:rsidR="00D337B0" w:rsidRPr="00D337B0" w:rsidRDefault="00D337B0" w:rsidP="00D337B0">
                      <w:pPr>
                        <w:spacing w:line="360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337B0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menaçant</w:t>
                      </w:r>
                    </w:p>
                    <w:p w14:paraId="4086EC1C" w14:textId="77777777" w:rsidR="00D337B0" w:rsidRPr="00D337B0" w:rsidRDefault="00D337B0" w:rsidP="00D337B0">
                      <w:pPr>
                        <w:spacing w:line="360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337B0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brutal</w:t>
                      </w:r>
                    </w:p>
                    <w:p w14:paraId="131CD7E6" w14:textId="77777777" w:rsidR="00D337B0" w:rsidRPr="00D337B0" w:rsidRDefault="00D337B0" w:rsidP="00D337B0">
                      <w:pPr>
                        <w:spacing w:line="360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337B0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violent</w:t>
                      </w:r>
                    </w:p>
                    <w:p w14:paraId="54935158" w14:textId="77777777" w:rsidR="00D337B0" w:rsidRPr="00D337B0" w:rsidRDefault="00D337B0" w:rsidP="00D337B0">
                      <w:pPr>
                        <w:spacing w:line="360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337B0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provoquant</w:t>
                      </w:r>
                    </w:p>
                    <w:p w14:paraId="75B87810" w14:textId="32A47F0D" w:rsidR="00507FB4" w:rsidRPr="00507FB4" w:rsidRDefault="00D337B0" w:rsidP="00D337B0">
                      <w:pPr>
                        <w:spacing w:line="360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337B0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querelleur</w:t>
                      </w:r>
                    </w:p>
                  </w:txbxContent>
                </v:textbox>
              </v:shape>
            </w:pict>
          </mc:Fallback>
        </mc:AlternateContent>
      </w:r>
      <w:r w:rsidR="0081745D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5444A9C" wp14:editId="146F2DDD">
                <wp:simplePos x="0" y="0"/>
                <wp:positionH relativeFrom="column">
                  <wp:posOffset>-104775</wp:posOffset>
                </wp:positionH>
                <wp:positionV relativeFrom="paragraph">
                  <wp:posOffset>114935</wp:posOffset>
                </wp:positionV>
                <wp:extent cx="1447800" cy="3890489"/>
                <wp:effectExtent l="0" t="0" r="0" b="0"/>
                <wp:wrapNone/>
                <wp:docPr id="5" name="ZoneTexte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21F2C860-6C60-446E-9767-AB11BE47177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38904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C0E9350" w14:textId="77777777" w:rsidR="00D337B0" w:rsidRPr="00D337B0" w:rsidRDefault="00D337B0" w:rsidP="00D337B0">
                            <w:pPr>
                              <w:spacing w:line="360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D337B0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la provocation</w:t>
                            </w:r>
                          </w:p>
                          <w:p w14:paraId="76361B0F" w14:textId="77777777" w:rsidR="00D337B0" w:rsidRPr="00D337B0" w:rsidRDefault="00D337B0" w:rsidP="00D337B0">
                            <w:pPr>
                              <w:spacing w:line="360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D337B0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l’agressivité</w:t>
                            </w:r>
                          </w:p>
                          <w:p w14:paraId="14B8F4BB" w14:textId="77777777" w:rsidR="00D337B0" w:rsidRPr="00D337B0" w:rsidRDefault="00D337B0" w:rsidP="00D337B0">
                            <w:pPr>
                              <w:spacing w:line="360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D337B0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la brutalité</w:t>
                            </w:r>
                          </w:p>
                          <w:p w14:paraId="16915B2A" w14:textId="77777777" w:rsidR="00D337B0" w:rsidRPr="00D337B0" w:rsidRDefault="00D337B0" w:rsidP="00D337B0">
                            <w:pPr>
                              <w:spacing w:line="360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D337B0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la hargne</w:t>
                            </w:r>
                          </w:p>
                          <w:p w14:paraId="61631AB2" w14:textId="77777777" w:rsidR="00D337B0" w:rsidRPr="00D337B0" w:rsidRDefault="00D337B0" w:rsidP="00D337B0">
                            <w:pPr>
                              <w:spacing w:line="360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D337B0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la méchanceté</w:t>
                            </w:r>
                          </w:p>
                          <w:p w14:paraId="54605CC4" w14:textId="32040099" w:rsidR="00CA5354" w:rsidRPr="00CA5354" w:rsidRDefault="00D337B0" w:rsidP="00D337B0">
                            <w:pPr>
                              <w:spacing w:line="360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D337B0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la pugnacité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5444A9C" id="ZoneTexte 4" o:spid="_x0000_s1028" type="#_x0000_t202" style="position:absolute;left:0;text-align:left;margin-left:-8.25pt;margin-top:9.05pt;width:114pt;height:306.3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" filled="f" stroked="f">
                <v:textbox style="mso-fit-shape-to-text:t">
                  <w:txbxContent>
                    <w:p w14:paraId="1C0E9350" w14:textId="77777777" w:rsidR="00D337B0" w:rsidRPr="00D337B0" w:rsidRDefault="00D337B0" w:rsidP="00D337B0">
                      <w:pPr>
                        <w:spacing w:line="360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337B0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la provocation</w:t>
                      </w:r>
                    </w:p>
                    <w:p w14:paraId="76361B0F" w14:textId="77777777" w:rsidR="00D337B0" w:rsidRPr="00D337B0" w:rsidRDefault="00D337B0" w:rsidP="00D337B0">
                      <w:pPr>
                        <w:spacing w:line="360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337B0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l’agressivité</w:t>
                      </w:r>
                    </w:p>
                    <w:p w14:paraId="14B8F4BB" w14:textId="77777777" w:rsidR="00D337B0" w:rsidRPr="00D337B0" w:rsidRDefault="00D337B0" w:rsidP="00D337B0">
                      <w:pPr>
                        <w:spacing w:line="360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337B0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la brutalité</w:t>
                      </w:r>
                    </w:p>
                    <w:p w14:paraId="16915B2A" w14:textId="77777777" w:rsidR="00D337B0" w:rsidRPr="00D337B0" w:rsidRDefault="00D337B0" w:rsidP="00D337B0">
                      <w:pPr>
                        <w:spacing w:line="360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337B0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la hargne</w:t>
                      </w:r>
                    </w:p>
                    <w:p w14:paraId="61631AB2" w14:textId="77777777" w:rsidR="00D337B0" w:rsidRPr="00D337B0" w:rsidRDefault="00D337B0" w:rsidP="00D337B0">
                      <w:pPr>
                        <w:spacing w:line="360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337B0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la méchanceté</w:t>
                      </w:r>
                    </w:p>
                    <w:p w14:paraId="54605CC4" w14:textId="32040099" w:rsidR="00CA5354" w:rsidRPr="00CA5354" w:rsidRDefault="00D337B0" w:rsidP="00D337B0">
                      <w:pPr>
                        <w:spacing w:line="360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D337B0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la pugnacité</w:t>
                      </w:r>
                    </w:p>
                  </w:txbxContent>
                </v:textbox>
              </v:shape>
            </w:pict>
          </mc:Fallback>
        </mc:AlternateContent>
      </w:r>
    </w:p>
    <w:p w14:paraId="2EC99D3F" w14:textId="30C343A8" w:rsidR="00912C66" w:rsidRDefault="00912C66" w:rsidP="00274003">
      <w:pPr>
        <w:pStyle w:val="Cartable"/>
        <w:rPr>
          <w:b/>
          <w:bCs/>
          <w:sz w:val="24"/>
          <w:szCs w:val="24"/>
        </w:rPr>
      </w:pPr>
    </w:p>
    <w:p w14:paraId="77EBE9D4" w14:textId="3A4955C4" w:rsidR="00912C66" w:rsidRDefault="00912C66" w:rsidP="00274003">
      <w:pPr>
        <w:pStyle w:val="Cartable"/>
        <w:rPr>
          <w:b/>
          <w:bCs/>
          <w:sz w:val="24"/>
          <w:szCs w:val="24"/>
        </w:rPr>
      </w:pPr>
    </w:p>
    <w:p w14:paraId="28F899CC" w14:textId="5534A162" w:rsidR="00912C66" w:rsidRDefault="00912C66" w:rsidP="00274003">
      <w:pPr>
        <w:pStyle w:val="Cartable"/>
        <w:rPr>
          <w:b/>
          <w:bCs/>
          <w:sz w:val="24"/>
          <w:szCs w:val="24"/>
        </w:rPr>
      </w:pPr>
    </w:p>
    <w:p w14:paraId="16E59FC6" w14:textId="7A25AD1F" w:rsidR="00912C66" w:rsidRDefault="00912C66" w:rsidP="00274003">
      <w:pPr>
        <w:pStyle w:val="Cartable"/>
        <w:rPr>
          <w:b/>
          <w:bCs/>
          <w:sz w:val="24"/>
          <w:szCs w:val="24"/>
        </w:rPr>
      </w:pPr>
    </w:p>
    <w:p w14:paraId="126F73E7" w14:textId="77777777" w:rsidR="002D2BA0" w:rsidRDefault="002D2BA0" w:rsidP="00274003">
      <w:pPr>
        <w:pStyle w:val="Cartable"/>
        <w:rPr>
          <w:b/>
          <w:bCs/>
          <w:sz w:val="24"/>
          <w:szCs w:val="24"/>
        </w:rPr>
      </w:pPr>
    </w:p>
    <w:p w14:paraId="66F3553C" w14:textId="712D7DD9" w:rsidR="00FC1C13" w:rsidRDefault="00D337B0" w:rsidP="00FC1C13">
      <w:pPr>
        <w:pStyle w:val="Cartable"/>
        <w:spacing w:line="360" w:lineRule="auto"/>
        <w:rPr>
          <w:sz w:val="26"/>
          <w:szCs w:val="26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82816" behindDoc="1" locked="0" layoutInCell="1" allowOverlap="1" wp14:anchorId="51EA9C01" wp14:editId="1729A3EA">
            <wp:simplePos x="0" y="0"/>
            <wp:positionH relativeFrom="column">
              <wp:posOffset>0</wp:posOffset>
            </wp:positionH>
            <wp:positionV relativeFrom="paragraph">
              <wp:posOffset>315595</wp:posOffset>
            </wp:positionV>
            <wp:extent cx="1190625" cy="1490345"/>
            <wp:effectExtent l="0" t="0" r="9525" b="0"/>
            <wp:wrapTight wrapText="bothSides">
              <wp:wrapPolygon edited="0">
                <wp:start x="0" y="0"/>
                <wp:lineTo x="0" y="21259"/>
                <wp:lineTo x="21427" y="21259"/>
                <wp:lineTo x="21427" y="0"/>
                <wp:lineTo x="0" y="0"/>
              </wp:wrapPolygon>
            </wp:wrapTight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490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C1C13">
        <w:rPr>
          <w:sz w:val="26"/>
          <w:szCs w:val="26"/>
        </w:rPr>
        <w:t>------------------------------------------------------------------------------------------------------</w:t>
      </w:r>
    </w:p>
    <w:p w14:paraId="058BF660" w14:textId="77777777" w:rsidR="00D337B0" w:rsidRDefault="00D337B0" w:rsidP="00274003">
      <w:pPr>
        <w:pStyle w:val="Cartable"/>
        <w:rPr>
          <w:sz w:val="28"/>
          <w:szCs w:val="28"/>
        </w:rPr>
      </w:pPr>
      <w:r>
        <w:rPr>
          <w:sz w:val="28"/>
          <w:szCs w:val="28"/>
        </w:rPr>
        <w:t>Poséidon est le frère de Zeus.</w:t>
      </w:r>
    </w:p>
    <w:p w14:paraId="6AC9FE4B" w14:textId="65777420" w:rsidR="00D337B0" w:rsidRDefault="00D337B0" w:rsidP="00274003">
      <w:pPr>
        <w:pStyle w:val="Cartable"/>
        <w:rPr>
          <w:sz w:val="28"/>
          <w:szCs w:val="28"/>
        </w:rPr>
      </w:pPr>
      <w:r>
        <w:rPr>
          <w:sz w:val="28"/>
          <w:szCs w:val="28"/>
        </w:rPr>
        <w:t>Il règne sur les mers.</w:t>
      </w:r>
    </w:p>
    <w:p w14:paraId="01699BE0" w14:textId="31493E84" w:rsidR="00325CC1" w:rsidRDefault="000317B0" w:rsidP="00274003">
      <w:pPr>
        <w:pStyle w:val="Cartable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91008" behindDoc="1" locked="0" layoutInCell="1" allowOverlap="1" wp14:anchorId="779FFF13" wp14:editId="4C6CDD3F">
            <wp:simplePos x="0" y="0"/>
            <wp:positionH relativeFrom="column">
              <wp:posOffset>4867275</wp:posOffset>
            </wp:positionH>
            <wp:positionV relativeFrom="paragraph">
              <wp:posOffset>487045</wp:posOffset>
            </wp:positionV>
            <wp:extent cx="1472565" cy="1896745"/>
            <wp:effectExtent l="0" t="0" r="0" b="8255"/>
            <wp:wrapTight wrapText="bothSides">
              <wp:wrapPolygon edited="0">
                <wp:start x="0" y="0"/>
                <wp:lineTo x="0" y="21477"/>
                <wp:lineTo x="21237" y="21477"/>
                <wp:lineTo x="21237" y="0"/>
                <wp:lineTo x="0" y="0"/>
              </wp:wrapPolygon>
            </wp:wrapTight>
            <wp:docPr id="27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565" cy="1896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37B0">
        <w:rPr>
          <w:sz w:val="28"/>
          <w:szCs w:val="28"/>
        </w:rPr>
        <w:t>Il est représenté par un char, un trident et des chevaux des mers.</w:t>
      </w:r>
    </w:p>
    <w:p w14:paraId="5157E9BC" w14:textId="0219C28D" w:rsidR="00325CC1" w:rsidRDefault="00D337B0" w:rsidP="00274003">
      <w:pPr>
        <w:pStyle w:val="Cartable"/>
        <w:rPr>
          <w:sz w:val="28"/>
          <w:szCs w:val="28"/>
        </w:rPr>
      </w:pPr>
      <w:r>
        <w:rPr>
          <w:sz w:val="28"/>
          <w:szCs w:val="28"/>
        </w:rPr>
        <w:t xml:space="preserve">Athéna </w:t>
      </w:r>
      <w:r w:rsidR="00FC1C29">
        <w:rPr>
          <w:sz w:val="28"/>
          <w:szCs w:val="28"/>
        </w:rPr>
        <w:t>est la fille de Zeus.</w:t>
      </w:r>
    </w:p>
    <w:p w14:paraId="48CE7A4B" w14:textId="54E931C7" w:rsidR="00FC1C29" w:rsidRDefault="00FC1C29" w:rsidP="00274003">
      <w:pPr>
        <w:pStyle w:val="Cartable"/>
        <w:rPr>
          <w:sz w:val="28"/>
          <w:szCs w:val="28"/>
        </w:rPr>
      </w:pPr>
      <w:r>
        <w:rPr>
          <w:sz w:val="28"/>
          <w:szCs w:val="28"/>
        </w:rPr>
        <w:t xml:space="preserve">C’est la déesse </w:t>
      </w:r>
      <w:r w:rsidR="000317B0" w:rsidRPr="000317B0">
        <w:rPr>
          <w:sz w:val="28"/>
          <w:szCs w:val="28"/>
        </w:rPr>
        <w:t>de la sagesse, de la stratégie militaire</w:t>
      </w:r>
      <w:r w:rsidR="000317B0">
        <w:rPr>
          <w:sz w:val="28"/>
          <w:szCs w:val="28"/>
        </w:rPr>
        <w:t>.</w:t>
      </w:r>
    </w:p>
    <w:p w14:paraId="52A13D09" w14:textId="77777777" w:rsidR="000317B0" w:rsidRDefault="000317B0" w:rsidP="00274003">
      <w:pPr>
        <w:pStyle w:val="Cartable"/>
        <w:rPr>
          <w:sz w:val="28"/>
          <w:szCs w:val="28"/>
        </w:rPr>
      </w:pPr>
      <w:r>
        <w:rPr>
          <w:sz w:val="28"/>
          <w:szCs w:val="28"/>
        </w:rPr>
        <w:t xml:space="preserve">Elle est représentée par un casque et une lance. </w:t>
      </w:r>
    </w:p>
    <w:p w14:paraId="1127936F" w14:textId="61F016A2" w:rsidR="000317B0" w:rsidRDefault="000317B0" w:rsidP="00274003">
      <w:pPr>
        <w:pStyle w:val="Cartable"/>
        <w:rPr>
          <w:sz w:val="28"/>
          <w:szCs w:val="28"/>
        </w:rPr>
      </w:pPr>
      <w:r>
        <w:rPr>
          <w:sz w:val="28"/>
          <w:szCs w:val="28"/>
        </w:rPr>
        <w:t>Elle porte aussi l’égide (voir poésie) et un bouclier.</w:t>
      </w:r>
    </w:p>
    <w:p w14:paraId="66A13CAD" w14:textId="1CEEC7BE" w:rsidR="00FC1C13" w:rsidRPr="00FC1C13" w:rsidRDefault="00FC1C13" w:rsidP="00274003">
      <w:pPr>
        <w:pStyle w:val="Cartable"/>
        <w:rPr>
          <w:sz w:val="24"/>
          <w:szCs w:val="24"/>
        </w:rPr>
      </w:pPr>
      <w:r w:rsidRPr="00FC1C13">
        <w:rPr>
          <w:sz w:val="24"/>
          <w:szCs w:val="24"/>
        </w:rPr>
        <w:t>------------------------------------------------------------------------------------------------------</w:t>
      </w:r>
      <w:r>
        <w:rPr>
          <w:sz w:val="24"/>
          <w:szCs w:val="24"/>
        </w:rPr>
        <w:t>----------</w:t>
      </w:r>
    </w:p>
    <w:p w14:paraId="2F57D9D7" w14:textId="7696CD73" w:rsidR="000C7B83" w:rsidRPr="00325CC1" w:rsidRDefault="007D1F8F" w:rsidP="00274003">
      <w:pPr>
        <w:pStyle w:val="Cartable"/>
        <w:rPr>
          <w:rFonts w:ascii="Calibri" w:hAnsi="Calibri" w:cs="Times New Roman"/>
          <w:sz w:val="24"/>
          <w:szCs w:val="24"/>
        </w:rPr>
      </w:pPr>
      <w:r w:rsidRPr="00325CC1">
        <w:rPr>
          <w:b/>
          <w:bCs/>
          <w:sz w:val="28"/>
          <w:szCs w:val="28"/>
        </w:rPr>
        <w:t>Devoirs</w:t>
      </w:r>
      <w:r w:rsidRPr="00325CC1">
        <w:rPr>
          <w:sz w:val="28"/>
          <w:szCs w:val="28"/>
        </w:rPr>
        <w:t xml:space="preserve"> : Relire le texte </w:t>
      </w:r>
      <w:r w:rsidR="00956A13" w:rsidRPr="00325CC1">
        <w:rPr>
          <w:sz w:val="28"/>
          <w:szCs w:val="28"/>
        </w:rPr>
        <w:t>1</w:t>
      </w:r>
      <w:r w:rsidR="00D337B0">
        <w:rPr>
          <w:sz w:val="28"/>
          <w:szCs w:val="28"/>
        </w:rPr>
        <w:t>3</w:t>
      </w:r>
      <w:r w:rsidR="00A659EA" w:rsidRPr="00325CC1">
        <w:rPr>
          <w:sz w:val="28"/>
          <w:szCs w:val="28"/>
        </w:rPr>
        <w:t xml:space="preserve"> </w:t>
      </w:r>
      <w:r w:rsidRPr="00325CC1">
        <w:rPr>
          <w:sz w:val="28"/>
          <w:szCs w:val="28"/>
        </w:rPr>
        <w:t>à haute voix.</w:t>
      </w:r>
      <w:r w:rsidR="000C7B83" w:rsidRPr="00325CC1">
        <w:rPr>
          <w:rFonts w:ascii="Calibri" w:hAnsi="Calibri" w:cs="Times New Roman"/>
          <w:sz w:val="24"/>
          <w:szCs w:val="24"/>
        </w:rPr>
        <w:t xml:space="preserve"> </w:t>
      </w:r>
    </w:p>
    <w:p w14:paraId="2FB68143" w14:textId="1254AC84" w:rsidR="00C93DA3" w:rsidRPr="00325CC1" w:rsidRDefault="000C7B83" w:rsidP="00274003">
      <w:pPr>
        <w:pStyle w:val="Cartable"/>
        <w:rPr>
          <w:sz w:val="28"/>
          <w:szCs w:val="28"/>
        </w:rPr>
      </w:pPr>
      <w:r w:rsidRPr="00325CC1">
        <w:rPr>
          <w:sz w:val="28"/>
          <w:szCs w:val="28"/>
        </w:rPr>
        <w:t xml:space="preserve">Recopier les mots, </w:t>
      </w:r>
      <w:r w:rsidR="00FC1C13" w:rsidRPr="00325CC1">
        <w:rPr>
          <w:sz w:val="28"/>
          <w:szCs w:val="28"/>
        </w:rPr>
        <w:t>1ère</w:t>
      </w:r>
      <w:r w:rsidRPr="00325CC1">
        <w:rPr>
          <w:sz w:val="28"/>
          <w:szCs w:val="28"/>
        </w:rPr>
        <w:t xml:space="preserve"> colonne, en s’appliquant.</w:t>
      </w:r>
    </w:p>
    <w:sectPr w:rsidR="00C93DA3" w:rsidRPr="00325CC1" w:rsidSect="00C93DA3">
      <w:footerReference w:type="default" r:id="rId17"/>
      <w:pgSz w:w="11906" w:h="16838"/>
      <w:pgMar w:top="720" w:right="720" w:bottom="720" w:left="720" w:header="709" w:footer="280" w:gutter="0"/>
      <w:pgBorders>
        <w:top w:val="single" w:sz="48" w:space="15" w:color="FFFFFF"/>
        <w:left w:val="single" w:sz="48" w:space="15" w:color="FFFFFF"/>
        <w:bottom w:val="single" w:sz="48" w:space="10" w:color="FFFFFF"/>
        <w:right w:val="single" w:sz="48" w:space="10" w:color="FFFFFF"/>
      </w:pgBorders>
      <w:cols w:space="708"/>
      <w:docGrid w:linePitch="5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0C863" w14:textId="77777777" w:rsidR="00C93DA3" w:rsidRDefault="00C93DA3" w:rsidP="00C93DA3">
      <w:pPr>
        <w:spacing w:after="0" w:line="240" w:lineRule="auto"/>
      </w:pPr>
      <w:r>
        <w:separator/>
      </w:r>
    </w:p>
  </w:endnote>
  <w:endnote w:type="continuationSeparator" w:id="0">
    <w:p w14:paraId="0C0FF9E4" w14:textId="77777777" w:rsidR="00C93DA3" w:rsidRDefault="00C93DA3" w:rsidP="00C93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B7F98" w14:textId="0621F451" w:rsidR="00C93DA3" w:rsidRDefault="00C93DA3" w:rsidP="00C93DA3">
    <w:pPr>
      <w:pStyle w:val="Pieddepage"/>
      <w:jc w:val="center"/>
    </w:pPr>
    <w:r>
      <w:t>www.dys-positif.fr</w:t>
    </w:r>
  </w:p>
  <w:p w14:paraId="3EED4E53" w14:textId="77777777" w:rsidR="00C93DA3" w:rsidRDefault="00C93DA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E9F0C" w14:textId="77777777" w:rsidR="00C93DA3" w:rsidRDefault="00C93DA3" w:rsidP="00C93DA3">
      <w:pPr>
        <w:spacing w:after="0" w:line="240" w:lineRule="auto"/>
      </w:pPr>
      <w:r>
        <w:separator/>
      </w:r>
    </w:p>
  </w:footnote>
  <w:footnote w:type="continuationSeparator" w:id="0">
    <w:p w14:paraId="0E2CE19E" w14:textId="77777777" w:rsidR="00C93DA3" w:rsidRDefault="00C93DA3" w:rsidP="00C93D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70EFA"/>
    <w:multiLevelType w:val="hybridMultilevel"/>
    <w:tmpl w:val="8F1249FE"/>
    <w:lvl w:ilvl="0" w:tplc="1534D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F6CB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64A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40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B65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8E2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2AEE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E18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82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33A5919"/>
    <w:multiLevelType w:val="hybridMultilevel"/>
    <w:tmpl w:val="A2F2A372"/>
    <w:lvl w:ilvl="0" w:tplc="26FE4EB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C573D1"/>
    <w:multiLevelType w:val="hybridMultilevel"/>
    <w:tmpl w:val="B98A874C"/>
    <w:lvl w:ilvl="0" w:tplc="D04A41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254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0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04A4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E4F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5815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DA79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E48A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082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C320C6F"/>
    <w:multiLevelType w:val="hybridMultilevel"/>
    <w:tmpl w:val="A59CEDA4"/>
    <w:lvl w:ilvl="0" w:tplc="20E0AAFA">
      <w:numFmt w:val="bullet"/>
      <w:lvlText w:val=""/>
      <w:lvlJc w:val="left"/>
      <w:pPr>
        <w:ind w:left="720" w:hanging="360"/>
      </w:pPr>
      <w:rPr>
        <w:rFonts w:ascii="Symbol" w:eastAsiaTheme="majorEastAsia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5E5160"/>
    <w:multiLevelType w:val="hybridMultilevel"/>
    <w:tmpl w:val="E97A9756"/>
    <w:lvl w:ilvl="0" w:tplc="E990C81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FB13EA"/>
    <w:multiLevelType w:val="hybridMultilevel"/>
    <w:tmpl w:val="9C145C94"/>
    <w:lvl w:ilvl="0" w:tplc="16CA87B4">
      <w:start w:val="1"/>
      <w:numFmt w:val="bullet"/>
      <w:lvlText w:val="-"/>
      <w:lvlJc w:val="left"/>
      <w:pPr>
        <w:ind w:left="435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 w15:restartNumberingAfterBreak="0">
    <w:nsid w:val="69886430"/>
    <w:multiLevelType w:val="hybridMultilevel"/>
    <w:tmpl w:val="601812D4"/>
    <w:lvl w:ilvl="0" w:tplc="CE08C06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451C4D"/>
    <w:multiLevelType w:val="hybridMultilevel"/>
    <w:tmpl w:val="B20CE934"/>
    <w:lvl w:ilvl="0" w:tplc="24BC934E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C57D34"/>
    <w:multiLevelType w:val="hybridMultilevel"/>
    <w:tmpl w:val="23D02EC8"/>
    <w:lvl w:ilvl="0" w:tplc="06125040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2"/>
  </w:num>
  <w:num w:numId="5">
    <w:abstractNumId w:val="4"/>
  </w:num>
  <w:num w:numId="6">
    <w:abstractNumId w:val="6"/>
  </w:num>
  <w:num w:numId="7">
    <w:abstractNumId w:val="5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6D3"/>
    <w:rsid w:val="00002084"/>
    <w:rsid w:val="00005205"/>
    <w:rsid w:val="000317B0"/>
    <w:rsid w:val="00031923"/>
    <w:rsid w:val="0003538D"/>
    <w:rsid w:val="00040C71"/>
    <w:rsid w:val="000531F5"/>
    <w:rsid w:val="000536F1"/>
    <w:rsid w:val="00057FD6"/>
    <w:rsid w:val="000611B1"/>
    <w:rsid w:val="00062363"/>
    <w:rsid w:val="0007198D"/>
    <w:rsid w:val="00073E1E"/>
    <w:rsid w:val="00084704"/>
    <w:rsid w:val="00087FB4"/>
    <w:rsid w:val="000B197E"/>
    <w:rsid w:val="000C7B83"/>
    <w:rsid w:val="000D44B0"/>
    <w:rsid w:val="000E22CF"/>
    <w:rsid w:val="000F40AB"/>
    <w:rsid w:val="000F5D60"/>
    <w:rsid w:val="000F71FE"/>
    <w:rsid w:val="00100719"/>
    <w:rsid w:val="00102592"/>
    <w:rsid w:val="001129B2"/>
    <w:rsid w:val="00114C8E"/>
    <w:rsid w:val="0013090D"/>
    <w:rsid w:val="001328FD"/>
    <w:rsid w:val="00154C15"/>
    <w:rsid w:val="00167292"/>
    <w:rsid w:val="0018578F"/>
    <w:rsid w:val="00192F72"/>
    <w:rsid w:val="001A39D6"/>
    <w:rsid w:val="001C7C50"/>
    <w:rsid w:val="001F4971"/>
    <w:rsid w:val="002037B3"/>
    <w:rsid w:val="00217BC4"/>
    <w:rsid w:val="00221DEC"/>
    <w:rsid w:val="0022206D"/>
    <w:rsid w:val="00230032"/>
    <w:rsid w:val="00232AEA"/>
    <w:rsid w:val="00244C23"/>
    <w:rsid w:val="00254B46"/>
    <w:rsid w:val="00260E09"/>
    <w:rsid w:val="002636E2"/>
    <w:rsid w:val="0026391E"/>
    <w:rsid w:val="00274003"/>
    <w:rsid w:val="00274C7C"/>
    <w:rsid w:val="00293B5F"/>
    <w:rsid w:val="002A47E5"/>
    <w:rsid w:val="002B43CE"/>
    <w:rsid w:val="002C1452"/>
    <w:rsid w:val="002D2BA0"/>
    <w:rsid w:val="002D631A"/>
    <w:rsid w:val="002F0ACD"/>
    <w:rsid w:val="002F2258"/>
    <w:rsid w:val="00314605"/>
    <w:rsid w:val="00314D44"/>
    <w:rsid w:val="003253DD"/>
    <w:rsid w:val="00325CC1"/>
    <w:rsid w:val="00336682"/>
    <w:rsid w:val="003618FE"/>
    <w:rsid w:val="00367C72"/>
    <w:rsid w:val="00370884"/>
    <w:rsid w:val="00374A9E"/>
    <w:rsid w:val="00386601"/>
    <w:rsid w:val="00394626"/>
    <w:rsid w:val="003B4595"/>
    <w:rsid w:val="003C5858"/>
    <w:rsid w:val="003E5244"/>
    <w:rsid w:val="003E7CCB"/>
    <w:rsid w:val="003F09CC"/>
    <w:rsid w:val="00412B56"/>
    <w:rsid w:val="00422386"/>
    <w:rsid w:val="00431AFD"/>
    <w:rsid w:val="004439DF"/>
    <w:rsid w:val="00446FB5"/>
    <w:rsid w:val="00460428"/>
    <w:rsid w:val="00490966"/>
    <w:rsid w:val="00495CA4"/>
    <w:rsid w:val="004B32AD"/>
    <w:rsid w:val="004D140A"/>
    <w:rsid w:val="004F02E3"/>
    <w:rsid w:val="004F1F8D"/>
    <w:rsid w:val="00507FB4"/>
    <w:rsid w:val="0052089B"/>
    <w:rsid w:val="00520DEA"/>
    <w:rsid w:val="005272FF"/>
    <w:rsid w:val="00533911"/>
    <w:rsid w:val="00535536"/>
    <w:rsid w:val="00551F8B"/>
    <w:rsid w:val="0055212F"/>
    <w:rsid w:val="005722A6"/>
    <w:rsid w:val="005810DA"/>
    <w:rsid w:val="005879A3"/>
    <w:rsid w:val="005B2E1E"/>
    <w:rsid w:val="005C7FC2"/>
    <w:rsid w:val="005D0993"/>
    <w:rsid w:val="00613ABB"/>
    <w:rsid w:val="0062153D"/>
    <w:rsid w:val="0062626B"/>
    <w:rsid w:val="00636FBC"/>
    <w:rsid w:val="00643F62"/>
    <w:rsid w:val="00653BF0"/>
    <w:rsid w:val="0066214F"/>
    <w:rsid w:val="00662FDB"/>
    <w:rsid w:val="00685DD5"/>
    <w:rsid w:val="006C5A12"/>
    <w:rsid w:val="006C6B0B"/>
    <w:rsid w:val="006C74BD"/>
    <w:rsid w:val="006D25CF"/>
    <w:rsid w:val="006E6473"/>
    <w:rsid w:val="0071246B"/>
    <w:rsid w:val="0072281C"/>
    <w:rsid w:val="007229E0"/>
    <w:rsid w:val="00731354"/>
    <w:rsid w:val="00732B53"/>
    <w:rsid w:val="007456C6"/>
    <w:rsid w:val="00761E84"/>
    <w:rsid w:val="00762CD0"/>
    <w:rsid w:val="00777BE8"/>
    <w:rsid w:val="00784E38"/>
    <w:rsid w:val="007A6120"/>
    <w:rsid w:val="007A6EB7"/>
    <w:rsid w:val="007C4470"/>
    <w:rsid w:val="007D1F8F"/>
    <w:rsid w:val="007D2C10"/>
    <w:rsid w:val="007D522F"/>
    <w:rsid w:val="007E5B9F"/>
    <w:rsid w:val="008078F6"/>
    <w:rsid w:val="0081609E"/>
    <w:rsid w:val="0081745D"/>
    <w:rsid w:val="0084195F"/>
    <w:rsid w:val="008457CA"/>
    <w:rsid w:val="00852228"/>
    <w:rsid w:val="008555D1"/>
    <w:rsid w:val="00861682"/>
    <w:rsid w:val="00861956"/>
    <w:rsid w:val="008624BE"/>
    <w:rsid w:val="008837ED"/>
    <w:rsid w:val="00894344"/>
    <w:rsid w:val="008A5EB5"/>
    <w:rsid w:val="008C1C57"/>
    <w:rsid w:val="008C5275"/>
    <w:rsid w:val="008D550D"/>
    <w:rsid w:val="008E0AAE"/>
    <w:rsid w:val="008E15FE"/>
    <w:rsid w:val="00912C66"/>
    <w:rsid w:val="0092571C"/>
    <w:rsid w:val="00930452"/>
    <w:rsid w:val="00932F4B"/>
    <w:rsid w:val="00933CC6"/>
    <w:rsid w:val="009372DC"/>
    <w:rsid w:val="00945D6F"/>
    <w:rsid w:val="00946731"/>
    <w:rsid w:val="00956A13"/>
    <w:rsid w:val="00982B0D"/>
    <w:rsid w:val="00986B44"/>
    <w:rsid w:val="00987536"/>
    <w:rsid w:val="009A3916"/>
    <w:rsid w:val="009B2F9D"/>
    <w:rsid w:val="009F2151"/>
    <w:rsid w:val="009F3B42"/>
    <w:rsid w:val="00A3423C"/>
    <w:rsid w:val="00A54A51"/>
    <w:rsid w:val="00A604BB"/>
    <w:rsid w:val="00A659EA"/>
    <w:rsid w:val="00A71727"/>
    <w:rsid w:val="00A823BE"/>
    <w:rsid w:val="00A87E93"/>
    <w:rsid w:val="00A92444"/>
    <w:rsid w:val="00AA615C"/>
    <w:rsid w:val="00AB0546"/>
    <w:rsid w:val="00AB4CF7"/>
    <w:rsid w:val="00AB5739"/>
    <w:rsid w:val="00AC5A3C"/>
    <w:rsid w:val="00AE1DBE"/>
    <w:rsid w:val="00AF179D"/>
    <w:rsid w:val="00B0262A"/>
    <w:rsid w:val="00B06DB2"/>
    <w:rsid w:val="00B2319F"/>
    <w:rsid w:val="00B37E57"/>
    <w:rsid w:val="00B45DFE"/>
    <w:rsid w:val="00B66B10"/>
    <w:rsid w:val="00B670B8"/>
    <w:rsid w:val="00B73E48"/>
    <w:rsid w:val="00B9349D"/>
    <w:rsid w:val="00B956D3"/>
    <w:rsid w:val="00B96139"/>
    <w:rsid w:val="00B97BB8"/>
    <w:rsid w:val="00BA77CC"/>
    <w:rsid w:val="00BB13FC"/>
    <w:rsid w:val="00BB4BC1"/>
    <w:rsid w:val="00BC14CE"/>
    <w:rsid w:val="00BD0CDE"/>
    <w:rsid w:val="00BE2013"/>
    <w:rsid w:val="00BF1C0D"/>
    <w:rsid w:val="00BF7D76"/>
    <w:rsid w:val="00C1709E"/>
    <w:rsid w:val="00C624CD"/>
    <w:rsid w:val="00C67651"/>
    <w:rsid w:val="00C74A98"/>
    <w:rsid w:val="00C81229"/>
    <w:rsid w:val="00C93DA3"/>
    <w:rsid w:val="00CA0F6A"/>
    <w:rsid w:val="00CA1EDD"/>
    <w:rsid w:val="00CA5354"/>
    <w:rsid w:val="00CA76B9"/>
    <w:rsid w:val="00CB408E"/>
    <w:rsid w:val="00CD614B"/>
    <w:rsid w:val="00CD6C5E"/>
    <w:rsid w:val="00CF0240"/>
    <w:rsid w:val="00D0071B"/>
    <w:rsid w:val="00D337B0"/>
    <w:rsid w:val="00D46075"/>
    <w:rsid w:val="00D465DD"/>
    <w:rsid w:val="00D54D1A"/>
    <w:rsid w:val="00D64C48"/>
    <w:rsid w:val="00D658B1"/>
    <w:rsid w:val="00D67606"/>
    <w:rsid w:val="00D81D46"/>
    <w:rsid w:val="00DC23BF"/>
    <w:rsid w:val="00DC65D9"/>
    <w:rsid w:val="00DD05F9"/>
    <w:rsid w:val="00DD5E53"/>
    <w:rsid w:val="00E06C19"/>
    <w:rsid w:val="00E107F5"/>
    <w:rsid w:val="00E152C6"/>
    <w:rsid w:val="00E1699D"/>
    <w:rsid w:val="00E2479D"/>
    <w:rsid w:val="00E475F0"/>
    <w:rsid w:val="00E82B50"/>
    <w:rsid w:val="00E85B8E"/>
    <w:rsid w:val="00E97227"/>
    <w:rsid w:val="00EA297A"/>
    <w:rsid w:val="00EB5851"/>
    <w:rsid w:val="00EC5130"/>
    <w:rsid w:val="00EC7C85"/>
    <w:rsid w:val="00ED1B70"/>
    <w:rsid w:val="00EE379E"/>
    <w:rsid w:val="00EF402A"/>
    <w:rsid w:val="00F07391"/>
    <w:rsid w:val="00F2102E"/>
    <w:rsid w:val="00F24CA7"/>
    <w:rsid w:val="00F262A7"/>
    <w:rsid w:val="00F35785"/>
    <w:rsid w:val="00F530BA"/>
    <w:rsid w:val="00F62A23"/>
    <w:rsid w:val="00F74E5F"/>
    <w:rsid w:val="00FA2C45"/>
    <w:rsid w:val="00FC1C13"/>
    <w:rsid w:val="00FC1C29"/>
    <w:rsid w:val="00FD7CC5"/>
    <w:rsid w:val="00FE02F7"/>
    <w:rsid w:val="00FE4D2A"/>
    <w:rsid w:val="00FE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670B5F5"/>
  <w15:chartTrackingRefBased/>
  <w15:docId w15:val="{A346A0BD-B599-4FA6-8408-C4F920354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A23"/>
    <w:rPr>
      <w:rFonts w:ascii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table">
    <w:name w:val="Cartable"/>
    <w:basedOn w:val="Normal"/>
    <w:qFormat/>
    <w:rsid w:val="00F62A23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956D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C93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3DA3"/>
    <w:rPr>
      <w:rFonts w:ascii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C93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3DA3"/>
    <w:rPr>
      <w:rFonts w:ascii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912C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27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04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7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38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9427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1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8C90C-A029-41B2-A313-539966BD2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261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fabrice ledoux</dc:creator>
  <cp:keywords/>
  <dc:description/>
  <cp:lastModifiedBy>aline ledoux</cp:lastModifiedBy>
  <cp:revision>3</cp:revision>
  <dcterms:created xsi:type="dcterms:W3CDTF">2021-11-16T11:09:00Z</dcterms:created>
  <dcterms:modified xsi:type="dcterms:W3CDTF">2021-11-16T12:06:00Z</dcterms:modified>
</cp:coreProperties>
</file>